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D517" w14:textId="77777777" w:rsidR="00341047" w:rsidRDefault="004B3DF1">
      <w:pPr>
        <w:pStyle w:val="Heading2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Horncastle LGB Terms of Office</w:t>
      </w:r>
    </w:p>
    <w:p w14:paraId="6582AD58" w14:textId="77777777" w:rsidR="00341047" w:rsidRDefault="00341047"/>
    <w:tbl>
      <w:tblPr>
        <w:tblStyle w:val="a1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3315"/>
        <w:gridCol w:w="2370"/>
      </w:tblGrid>
      <w:tr w:rsidR="00341047" w14:paraId="10348142" w14:textId="77777777">
        <w:tc>
          <w:tcPr>
            <w:tcW w:w="331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0E893" w14:textId="77777777" w:rsidR="00341047" w:rsidRDefault="004B3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Governor</w:t>
            </w:r>
          </w:p>
        </w:tc>
        <w:tc>
          <w:tcPr>
            <w:tcW w:w="331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746EB" w14:textId="77777777" w:rsidR="00341047" w:rsidRDefault="004B3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Category and Date of Appointment</w:t>
            </w:r>
          </w:p>
        </w:tc>
        <w:tc>
          <w:tcPr>
            <w:tcW w:w="237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84DFC" w14:textId="77777777" w:rsidR="00341047" w:rsidRDefault="004B3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Term of Office Expires</w:t>
            </w:r>
          </w:p>
        </w:tc>
      </w:tr>
      <w:tr w:rsidR="00341047" w14:paraId="7C77AC76" w14:textId="77777777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F8A1B" w14:textId="77777777" w:rsidR="00341047" w:rsidRDefault="004B3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Meriem Bertouche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21271" w14:textId="77777777" w:rsidR="00341047" w:rsidRDefault="004B3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Parent - 01/09/2021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A2A5B" w14:textId="77777777" w:rsidR="00341047" w:rsidRDefault="004B3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01/09/2025</w:t>
            </w:r>
          </w:p>
        </w:tc>
      </w:tr>
      <w:tr w:rsidR="00341047" w14:paraId="6D16BDD9" w14:textId="77777777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02F0B" w14:textId="77777777" w:rsidR="00341047" w:rsidRDefault="004B3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Katherine </w:t>
            </w:r>
            <w:proofErr w:type="spellStart"/>
            <w:r>
              <w:rPr>
                <w:rFonts w:ascii="Calibri" w:eastAsia="Calibri" w:hAnsi="Calibri" w:cs="Calibri"/>
              </w:rPr>
              <w:t>Chevli</w:t>
            </w:r>
            <w:proofErr w:type="spellEnd"/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97C5B" w14:textId="77777777" w:rsidR="00341047" w:rsidRDefault="004B3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- 18/01/2023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49436" w14:textId="77777777" w:rsidR="00341047" w:rsidRDefault="004B3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18/01/2027</w:t>
            </w:r>
          </w:p>
        </w:tc>
      </w:tr>
      <w:tr w:rsidR="00341047" w14:paraId="76EB9353" w14:textId="77777777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E0CB2" w14:textId="77777777" w:rsidR="00341047" w:rsidRDefault="004B3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Kathy Christie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9BAA5" w14:textId="77777777" w:rsidR="00341047" w:rsidRDefault="004B3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Trust-appointed - 01/09/2021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A0556" w14:textId="77777777" w:rsidR="00341047" w:rsidRDefault="004B3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01/09/2025</w:t>
            </w:r>
          </w:p>
        </w:tc>
      </w:tr>
      <w:tr w:rsidR="00341047" w14:paraId="11C4AD7C" w14:textId="77777777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235E6" w14:textId="77777777" w:rsidR="00341047" w:rsidRDefault="004B3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Vinitha Dinesh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A831B" w14:textId="77777777" w:rsidR="00341047" w:rsidRDefault="004B3DF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- 18/01/2023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498BF" w14:textId="77777777" w:rsidR="00341047" w:rsidRDefault="004B3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18/01/2027</w:t>
            </w:r>
          </w:p>
        </w:tc>
      </w:tr>
      <w:tr w:rsidR="00341047" w14:paraId="74989849" w14:textId="77777777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D8E74" w14:textId="77777777" w:rsidR="00341047" w:rsidRDefault="004B3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 Hodder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ECF0E" w14:textId="77777777" w:rsidR="00341047" w:rsidRDefault="004B3DF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Trust-appointed - 01/03/2023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A40E7" w14:textId="77777777" w:rsidR="00341047" w:rsidRDefault="004B3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01/03/2027</w:t>
            </w:r>
          </w:p>
        </w:tc>
      </w:tr>
      <w:tr w:rsidR="00341047" w14:paraId="48DCDEE2" w14:textId="77777777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71578" w14:textId="77777777" w:rsidR="00341047" w:rsidRDefault="004B3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Nic Kelsey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F5445" w14:textId="77777777" w:rsidR="00341047" w:rsidRDefault="004B3DF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Trust-appointed - 01/09/2021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08CF9" w14:textId="77777777" w:rsidR="00341047" w:rsidRDefault="004B3DF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01/09/2025</w:t>
            </w:r>
          </w:p>
        </w:tc>
      </w:tr>
      <w:tr w:rsidR="00341047" w14:paraId="13EA9070" w14:textId="77777777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52093" w14:textId="77777777" w:rsidR="00341047" w:rsidRDefault="004B3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Dave Whitaker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F946C" w14:textId="77777777" w:rsidR="00341047" w:rsidRDefault="004B3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Ex-Officio Trust </w:t>
            </w:r>
            <w:r>
              <w:rPr>
                <w:rFonts w:ascii="Calibri" w:eastAsia="Calibri" w:hAnsi="Calibri" w:cs="Calibri"/>
              </w:rPr>
              <w:t>Representative - 01/03/2023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DD82A" w14:textId="77777777" w:rsidR="00341047" w:rsidRDefault="004B3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</w:tr>
      <w:tr w:rsidR="00F63C92" w14:paraId="593DE0A8" w14:textId="77777777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6A1AC" w14:textId="4BA64E80" w:rsidR="00F63C92" w:rsidRDefault="00F63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Rachel Barrett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53D9E" w14:textId="6AAD8368" w:rsidR="00F63C92" w:rsidRDefault="00F63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Trust Appointed </w:t>
            </w:r>
            <w:r w:rsidR="00EE5E9B"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</w:rPr>
              <w:t>30/11/2023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9B33C" w14:textId="61D5918F" w:rsidR="00F63C92" w:rsidRDefault="00A45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30/11/2027 </w:t>
            </w:r>
          </w:p>
        </w:tc>
      </w:tr>
    </w:tbl>
    <w:p w14:paraId="28B3CF9D" w14:textId="77777777" w:rsidR="00341047" w:rsidRDefault="00341047"/>
    <w:p w14:paraId="153072FC" w14:textId="77777777" w:rsidR="00341047" w:rsidRDefault="004B3DF1">
      <w:pPr>
        <w:pStyle w:val="Heading3"/>
        <w:rPr>
          <w:rFonts w:ascii="Calibri" w:eastAsia="Calibri" w:hAnsi="Calibri" w:cs="Calibri"/>
          <w:b/>
          <w:sz w:val="26"/>
          <w:szCs w:val="26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sz w:val="26"/>
          <w:szCs w:val="26"/>
        </w:rPr>
        <w:t>Governors who have left in the last 12 months:</w:t>
      </w:r>
    </w:p>
    <w:p w14:paraId="7EB7E2D1" w14:textId="77777777" w:rsidR="00341047" w:rsidRDefault="00341047"/>
    <w:tbl>
      <w:tblPr>
        <w:tblStyle w:val="a2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3360"/>
        <w:gridCol w:w="2235"/>
      </w:tblGrid>
      <w:tr w:rsidR="00341047" w14:paraId="3F60532E" w14:textId="77777777">
        <w:tc>
          <w:tcPr>
            <w:tcW w:w="340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571BF" w14:textId="77777777" w:rsidR="00341047" w:rsidRDefault="004B3DF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Governor</w:t>
            </w:r>
          </w:p>
        </w:tc>
        <w:tc>
          <w:tcPr>
            <w:tcW w:w="336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9961C" w14:textId="77777777" w:rsidR="00341047" w:rsidRDefault="004B3DF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Category and Date of Appointment</w:t>
            </w:r>
          </w:p>
        </w:tc>
        <w:tc>
          <w:tcPr>
            <w:tcW w:w="223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09567" w14:textId="77777777" w:rsidR="00341047" w:rsidRDefault="004B3DF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 Stepped Down</w:t>
            </w:r>
          </w:p>
        </w:tc>
      </w:tr>
      <w:tr w:rsidR="00341047" w14:paraId="488B5ECD" w14:textId="77777777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3DF7A" w14:textId="283150B7" w:rsidR="00341047" w:rsidRDefault="00140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Rebecca Green 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14E5F" w14:textId="0D870FE4" w:rsidR="00341047" w:rsidRDefault="00140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Parent – 01</w:t>
            </w:r>
            <w:r w:rsidR="00FF43D8">
              <w:rPr>
                <w:rFonts w:ascii="Calibri" w:eastAsia="Calibri" w:hAnsi="Calibri" w:cs="Calibri"/>
              </w:rPr>
              <w:t>/09/2021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86084" w14:textId="66EA0476" w:rsidR="00341047" w:rsidRDefault="00FF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05/09/2023</w:t>
            </w:r>
          </w:p>
        </w:tc>
      </w:tr>
      <w:tr w:rsidR="00341047" w14:paraId="0AE91130" w14:textId="77777777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0B6D1" w14:textId="28F7DE15" w:rsidR="00341047" w:rsidRDefault="00FF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Kelly Cox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22952" w14:textId="75BF4921" w:rsidR="00341047" w:rsidRDefault="00FF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Ex-Officio Acting Headteacher – 21/01/2023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80DE0" w14:textId="16FC7E81" w:rsidR="00341047" w:rsidRDefault="00F63C92" w:rsidP="00DE4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0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01/09/2023</w:t>
            </w:r>
          </w:p>
        </w:tc>
      </w:tr>
      <w:tr w:rsidR="00341047" w14:paraId="74D9CF49" w14:textId="77777777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434AB" w14:textId="77777777" w:rsidR="00341047" w:rsidRDefault="004B3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 Hodder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55B0A" w14:textId="77777777" w:rsidR="00341047" w:rsidRDefault="004B3DF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Ex-Officio Trust Representative - 01/09/2022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25D15" w14:textId="77777777" w:rsidR="00341047" w:rsidRDefault="004B3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01/03/2023</w:t>
            </w:r>
          </w:p>
        </w:tc>
      </w:tr>
      <w:tr w:rsidR="00341047" w14:paraId="7A3C3922" w14:textId="77777777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2097F" w14:textId="3AA97F0E" w:rsidR="00341047" w:rsidRDefault="00187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Lisa Shaw 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32F37" w14:textId="30EBBF92" w:rsidR="00341047" w:rsidRDefault="0010318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Trust Appointed </w:t>
            </w:r>
            <w:r w:rsidR="0085250E"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</w:rPr>
              <w:t xml:space="preserve">24/11/2021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74844" w14:textId="512C35C1" w:rsidR="00341047" w:rsidRDefault="00CE6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10.05.2023 </w:t>
            </w:r>
          </w:p>
        </w:tc>
      </w:tr>
    </w:tbl>
    <w:p w14:paraId="7368C4C9" w14:textId="77777777" w:rsidR="00341047" w:rsidRDefault="00341047"/>
    <w:sectPr w:rsidR="00341047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F27F" w14:textId="77777777" w:rsidR="00296B1A" w:rsidRDefault="00296B1A">
      <w:pPr>
        <w:spacing w:line="240" w:lineRule="auto"/>
      </w:pPr>
      <w:r>
        <w:separator/>
      </w:r>
    </w:p>
  </w:endnote>
  <w:endnote w:type="continuationSeparator" w:id="0">
    <w:p w14:paraId="69477969" w14:textId="77777777" w:rsidR="00296B1A" w:rsidRDefault="00296B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518AD" w14:textId="77777777" w:rsidR="00296B1A" w:rsidRDefault="00296B1A">
      <w:pPr>
        <w:spacing w:line="240" w:lineRule="auto"/>
      </w:pPr>
      <w:r>
        <w:separator/>
      </w:r>
    </w:p>
  </w:footnote>
  <w:footnote w:type="continuationSeparator" w:id="0">
    <w:p w14:paraId="5A83F676" w14:textId="77777777" w:rsidR="00296B1A" w:rsidRDefault="00296B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07E8" w14:textId="77777777" w:rsidR="00341047" w:rsidRDefault="004B3DF1">
    <w:pPr>
      <w:spacing w:after="120" w:line="259" w:lineRule="auto"/>
      <w:ind w:left="720"/>
    </w:pPr>
    <w:r>
      <w:rPr>
        <w:rFonts w:ascii="Calibri" w:eastAsia="Calibri" w:hAnsi="Calibri" w:cs="Calibri"/>
        <w:noProof/>
        <w:sz w:val="24"/>
        <w:szCs w:val="24"/>
      </w:rPr>
      <w:drawing>
        <wp:inline distT="114300" distB="114300" distL="114300" distR="114300" wp14:anchorId="29F0C798" wp14:editId="1525CB8B">
          <wp:extent cx="1262063" cy="799004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2063" cy="7990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4"/>
        <w:szCs w:val="24"/>
      </w:rPr>
      <w:t xml:space="preserve">   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5FE453F" wp14:editId="66B3731A">
          <wp:simplePos x="0" y="0"/>
          <wp:positionH relativeFrom="column">
            <wp:posOffset>3848100</wp:posOffset>
          </wp:positionH>
          <wp:positionV relativeFrom="paragraph">
            <wp:posOffset>-142874</wp:posOffset>
          </wp:positionV>
          <wp:extent cx="944819" cy="976313"/>
          <wp:effectExtent l="0" t="0" r="0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4819" cy="976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047"/>
    <w:rsid w:val="00103180"/>
    <w:rsid w:val="0014086B"/>
    <w:rsid w:val="001871EA"/>
    <w:rsid w:val="00296B1A"/>
    <w:rsid w:val="00341047"/>
    <w:rsid w:val="004B3DF1"/>
    <w:rsid w:val="00622C45"/>
    <w:rsid w:val="0085250E"/>
    <w:rsid w:val="00A45777"/>
    <w:rsid w:val="00CE6F73"/>
    <w:rsid w:val="00DE4E13"/>
    <w:rsid w:val="00EE5E9B"/>
    <w:rsid w:val="00F63C92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6F1CC"/>
  <w15:docId w15:val="{72AB5079-4E6B-4B66-9ECF-6092CC71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6ecCeHch3xCfK2qtY2eVUrrHsHQ==">AMUW2mUAha1xIDk8WeVq2nSgR0edTmAUsVWkXONuLLBnvpQJK6jbhkkCCQk7S8WxZmwgbYTVUn7ejzyq/WVud8IaHGLmRFXYd3oJ0LrTC365oYMTapMot2JEB7s99CtQmHN4V1q7GiL7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Cotney</dc:creator>
  <cp:lastModifiedBy>Megan Cotney</cp:lastModifiedBy>
  <cp:revision>13</cp:revision>
  <dcterms:created xsi:type="dcterms:W3CDTF">2024-01-22T11:40:00Z</dcterms:created>
  <dcterms:modified xsi:type="dcterms:W3CDTF">2024-01-22T15:14:00Z</dcterms:modified>
</cp:coreProperties>
</file>